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E072" w14:textId="77777777" w:rsidR="00973989" w:rsidRPr="00973989" w:rsidRDefault="00973989" w:rsidP="00973989">
      <w:pPr>
        <w:rPr>
          <w:rFonts w:ascii="Times New Roman" w:hAnsi="Times New Roman" w:cs="Times New Roman"/>
        </w:rPr>
      </w:pPr>
    </w:p>
    <w:p w14:paraId="4719148C" w14:textId="77777777" w:rsidR="00D41D88" w:rsidRDefault="00973989" w:rsidP="00973989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73989">
        <w:rPr>
          <w:rFonts w:ascii="Times New Roman" w:hAnsi="Times New Roman" w:cs="Times New Roman"/>
          <w:b/>
          <w:bCs/>
          <w:u w:val="single"/>
        </w:rPr>
        <w:t xml:space="preserve">CITY PLANNING COMMISSION </w:t>
      </w:r>
    </w:p>
    <w:p w14:paraId="1B65534D" w14:textId="66089435" w:rsidR="00973989" w:rsidRPr="00973989" w:rsidRDefault="00DF2A03" w:rsidP="00973989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PERSONNEL, ADMINISTRATION AND CONTINUING </w:t>
      </w:r>
      <w:r w:rsidR="009F5644">
        <w:rPr>
          <w:rFonts w:ascii="Times New Roman" w:hAnsi="Times New Roman" w:cs="Times New Roman"/>
          <w:b/>
          <w:bCs/>
          <w:u w:val="single"/>
        </w:rPr>
        <w:t>EDUCATION COMMITTEE</w:t>
      </w:r>
      <w:r w:rsidR="00973989" w:rsidRPr="00973989">
        <w:rPr>
          <w:rFonts w:ascii="Times New Roman" w:hAnsi="Times New Roman" w:cs="Times New Roman"/>
          <w:b/>
          <w:bCs/>
          <w:u w:val="single"/>
        </w:rPr>
        <w:t xml:space="preserve"> MEETING AGENDA</w:t>
      </w:r>
    </w:p>
    <w:p w14:paraId="6CC05ACD" w14:textId="66431629" w:rsidR="00973989" w:rsidRPr="00973989" w:rsidRDefault="00973989" w:rsidP="00973989">
      <w:pPr>
        <w:jc w:val="center"/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 xml:space="preserve">Tuesday, </w:t>
      </w:r>
      <w:r w:rsidR="00191E7B">
        <w:rPr>
          <w:rFonts w:ascii="Times New Roman" w:hAnsi="Times New Roman" w:cs="Times New Roman"/>
        </w:rPr>
        <w:t>February</w:t>
      </w:r>
      <w:r w:rsidR="003E5017">
        <w:rPr>
          <w:rFonts w:ascii="Times New Roman" w:hAnsi="Times New Roman" w:cs="Times New Roman"/>
        </w:rPr>
        <w:t xml:space="preserve"> </w:t>
      </w:r>
      <w:r w:rsidR="006E05C5">
        <w:rPr>
          <w:rFonts w:ascii="Times New Roman" w:hAnsi="Times New Roman" w:cs="Times New Roman"/>
        </w:rPr>
        <w:t>24</w:t>
      </w:r>
      <w:r w:rsidR="009F34FE">
        <w:rPr>
          <w:rFonts w:ascii="Times New Roman" w:hAnsi="Times New Roman" w:cs="Times New Roman"/>
        </w:rPr>
        <w:t>, 2026</w:t>
      </w:r>
      <w:r w:rsidRPr="00973989">
        <w:rPr>
          <w:rFonts w:ascii="Times New Roman" w:hAnsi="Times New Roman" w:cs="Times New Roman"/>
        </w:rPr>
        <w:t xml:space="preserve"> </w:t>
      </w:r>
    </w:p>
    <w:p w14:paraId="4D3C1A01" w14:textId="59AD4BC6" w:rsidR="00973989" w:rsidRPr="00973989" w:rsidRDefault="00973989" w:rsidP="00973989">
      <w:pPr>
        <w:jc w:val="center"/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>1300 Perdido St. 7</w:t>
      </w:r>
      <w:r w:rsidR="005665D4" w:rsidRPr="005665D4">
        <w:rPr>
          <w:rFonts w:ascii="Times New Roman" w:hAnsi="Times New Roman" w:cs="Times New Roman"/>
          <w:vertAlign w:val="superscript"/>
        </w:rPr>
        <w:t>th</w:t>
      </w:r>
      <w:r w:rsidR="005665D4">
        <w:rPr>
          <w:rFonts w:ascii="Times New Roman" w:hAnsi="Times New Roman" w:cs="Times New Roman"/>
        </w:rPr>
        <w:t xml:space="preserve"> Floor</w:t>
      </w:r>
      <w:r w:rsidR="003C1808">
        <w:rPr>
          <w:rFonts w:ascii="Times New Roman" w:hAnsi="Times New Roman" w:cs="Times New Roman"/>
        </w:rPr>
        <w:t xml:space="preserve">, CPC </w:t>
      </w:r>
      <w:r w:rsidR="00A947D7">
        <w:rPr>
          <w:rFonts w:ascii="Times New Roman" w:hAnsi="Times New Roman" w:cs="Times New Roman"/>
        </w:rPr>
        <w:t>Executive Director’s Office</w:t>
      </w:r>
    </w:p>
    <w:p w14:paraId="15BE7AD2" w14:textId="297BE975" w:rsidR="00973989" w:rsidRPr="00973989" w:rsidRDefault="00973989" w:rsidP="00973989">
      <w:pPr>
        <w:jc w:val="center"/>
        <w:rPr>
          <w:rFonts w:ascii="Times New Roman" w:hAnsi="Times New Roman" w:cs="Times New Roman"/>
          <w:b/>
          <w:bCs/>
        </w:rPr>
      </w:pPr>
      <w:r w:rsidRPr="00973989">
        <w:rPr>
          <w:rFonts w:ascii="Times New Roman" w:hAnsi="Times New Roman" w:cs="Times New Roman"/>
          <w:b/>
          <w:bCs/>
        </w:rPr>
        <w:t>1</w:t>
      </w:r>
      <w:r w:rsidR="00406ABD">
        <w:rPr>
          <w:rFonts w:ascii="Times New Roman" w:hAnsi="Times New Roman" w:cs="Times New Roman"/>
          <w:b/>
          <w:bCs/>
        </w:rPr>
        <w:t>2</w:t>
      </w:r>
      <w:r w:rsidRPr="00973989">
        <w:rPr>
          <w:rFonts w:ascii="Times New Roman" w:hAnsi="Times New Roman" w:cs="Times New Roman"/>
          <w:b/>
          <w:bCs/>
        </w:rPr>
        <w:t xml:space="preserve">:30 PM – </w:t>
      </w:r>
      <w:r w:rsidR="00406ABD">
        <w:rPr>
          <w:rFonts w:ascii="Times New Roman" w:hAnsi="Times New Roman" w:cs="Times New Roman"/>
          <w:b/>
          <w:bCs/>
        </w:rPr>
        <w:t>1:30</w:t>
      </w:r>
      <w:r w:rsidRPr="00973989">
        <w:rPr>
          <w:rFonts w:ascii="Times New Roman" w:hAnsi="Times New Roman" w:cs="Times New Roman"/>
          <w:b/>
          <w:bCs/>
        </w:rPr>
        <w:t xml:space="preserve"> PM</w:t>
      </w:r>
    </w:p>
    <w:p w14:paraId="1669D26C" w14:textId="530950F9" w:rsidR="00973989" w:rsidRPr="00973989" w:rsidRDefault="00973989" w:rsidP="00973989">
      <w:pPr>
        <w:jc w:val="center"/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</w:p>
    <w:p w14:paraId="477A97B1" w14:textId="39EC1FE9" w:rsidR="00973989" w:rsidRPr="00973989" w:rsidRDefault="00973989" w:rsidP="00973989">
      <w:pPr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>In accordance with R.S. 42:19 and 42:17(A)(2) the City Planning Commission will hold a</w:t>
      </w:r>
      <w:r w:rsidR="001F7050">
        <w:rPr>
          <w:rFonts w:ascii="Times New Roman" w:hAnsi="Times New Roman" w:cs="Times New Roman"/>
        </w:rPr>
        <w:t xml:space="preserve"> </w:t>
      </w:r>
      <w:r w:rsidR="007F6066">
        <w:rPr>
          <w:rFonts w:ascii="Times New Roman" w:hAnsi="Times New Roman" w:cs="Times New Roman"/>
        </w:rPr>
        <w:t xml:space="preserve">meeting of the Rules, Policies and Procedures </w:t>
      </w:r>
      <w:r w:rsidRPr="00973989">
        <w:rPr>
          <w:rFonts w:ascii="Times New Roman" w:hAnsi="Times New Roman" w:cs="Times New Roman"/>
        </w:rPr>
        <w:t xml:space="preserve">Committee </w:t>
      </w:r>
      <w:r w:rsidR="007F6066">
        <w:rPr>
          <w:rFonts w:ascii="Times New Roman" w:hAnsi="Times New Roman" w:cs="Times New Roman"/>
        </w:rPr>
        <w:t>o</w:t>
      </w:r>
      <w:r w:rsidRPr="00973989">
        <w:rPr>
          <w:rFonts w:ascii="Times New Roman" w:hAnsi="Times New Roman" w:cs="Times New Roman"/>
        </w:rPr>
        <w:t xml:space="preserve">n Tuesday, </w:t>
      </w:r>
      <w:r w:rsidR="00B95CFC">
        <w:rPr>
          <w:rFonts w:ascii="Times New Roman" w:hAnsi="Times New Roman" w:cs="Times New Roman"/>
        </w:rPr>
        <w:t xml:space="preserve">February </w:t>
      </w:r>
      <w:r w:rsidR="00C548E5">
        <w:rPr>
          <w:rFonts w:ascii="Times New Roman" w:hAnsi="Times New Roman" w:cs="Times New Roman"/>
        </w:rPr>
        <w:t>24</w:t>
      </w:r>
      <w:r w:rsidR="009F34FE">
        <w:rPr>
          <w:rFonts w:ascii="Times New Roman" w:hAnsi="Times New Roman" w:cs="Times New Roman"/>
        </w:rPr>
        <w:t xml:space="preserve">, </w:t>
      </w:r>
      <w:proofErr w:type="gramStart"/>
      <w:r w:rsidR="009F34FE">
        <w:rPr>
          <w:rFonts w:ascii="Times New Roman" w:hAnsi="Times New Roman" w:cs="Times New Roman"/>
        </w:rPr>
        <w:t>2026</w:t>
      </w:r>
      <w:proofErr w:type="gramEnd"/>
      <w:r w:rsidRPr="00973989">
        <w:rPr>
          <w:rFonts w:ascii="Times New Roman" w:hAnsi="Times New Roman" w:cs="Times New Roman"/>
        </w:rPr>
        <w:t xml:space="preserve"> at 1300 Perdido St. 7W03, Conference Room A with the intent to discuss the following: </w:t>
      </w:r>
    </w:p>
    <w:p w14:paraId="451A2D21" w14:textId="77777777" w:rsidR="00973989" w:rsidRPr="00973989" w:rsidRDefault="00973989" w:rsidP="00973989">
      <w:pPr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  <w:b/>
          <w:bCs/>
        </w:rPr>
        <w:t xml:space="preserve">Operational Meeting </w:t>
      </w:r>
    </w:p>
    <w:p w14:paraId="18421DF0" w14:textId="77777777" w:rsidR="00973989" w:rsidRPr="00206F61" w:rsidRDefault="00973989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06F61">
        <w:rPr>
          <w:rFonts w:ascii="Times New Roman" w:hAnsi="Times New Roman" w:cs="Times New Roman"/>
        </w:rPr>
        <w:t xml:space="preserve">Call to Order/Roll Call </w:t>
      </w:r>
    </w:p>
    <w:p w14:paraId="3B833696" w14:textId="37DE1BD9" w:rsidR="00973989" w:rsidRDefault="00973989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06F61">
        <w:rPr>
          <w:rFonts w:ascii="Times New Roman" w:hAnsi="Times New Roman" w:cs="Times New Roman"/>
        </w:rPr>
        <w:t xml:space="preserve">Report from </w:t>
      </w:r>
      <w:r w:rsidR="003078D9">
        <w:rPr>
          <w:rFonts w:ascii="Times New Roman" w:hAnsi="Times New Roman" w:cs="Times New Roman"/>
        </w:rPr>
        <w:t>Chair</w:t>
      </w:r>
    </w:p>
    <w:p w14:paraId="5301CBA2" w14:textId="1D0B1A1A" w:rsidR="000B64E1" w:rsidRPr="00206F61" w:rsidRDefault="00C44E2A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of </w:t>
      </w:r>
      <w:r w:rsidR="00A947D7">
        <w:rPr>
          <w:rFonts w:ascii="Times New Roman" w:hAnsi="Times New Roman" w:cs="Times New Roman"/>
        </w:rPr>
        <w:t>Evaluation Process</w:t>
      </w:r>
    </w:p>
    <w:p w14:paraId="33D1ED63" w14:textId="3BB707F8" w:rsidR="00973989" w:rsidRDefault="00C44E2A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Assignments for Next Meeting</w:t>
      </w:r>
    </w:p>
    <w:p w14:paraId="5211A049" w14:textId="2460AC4A" w:rsidR="002272C4" w:rsidRDefault="002272C4" w:rsidP="002272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17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 accordance with Louisiana R.S. 42:19, 42:16, &amp; 42:17(A)(1), the City Planning Commission will hold an executive session to discuss </w:t>
      </w:r>
      <w:r w:rsidR="009440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and evaluate </w:t>
      </w:r>
      <w:r w:rsidR="004A230E">
        <w:rPr>
          <w:rFonts w:ascii="Times New Roman" w:eastAsia="Times New Roman" w:hAnsi="Times New Roman" w:cs="Times New Roman"/>
          <w:sz w:val="24"/>
          <w:szCs w:val="24"/>
          <w:lang w:eastAsia="zh-CN"/>
        </w:rPr>
        <w:t>the character, professional competence, or physical or mental health o</w:t>
      </w:r>
      <w:r w:rsidR="00C86112">
        <w:rPr>
          <w:rFonts w:ascii="Times New Roman" w:eastAsia="Times New Roman" w:hAnsi="Times New Roman" w:cs="Times New Roman"/>
          <w:sz w:val="24"/>
          <w:szCs w:val="24"/>
          <w:lang w:eastAsia="zh-CN"/>
        </w:rPr>
        <w:t>f the executive and deputy director and take possible action</w:t>
      </w:r>
      <w:r w:rsidR="00247638">
        <w:rPr>
          <w:rFonts w:ascii="Times New Roman" w:eastAsia="Times New Roman" w:hAnsi="Times New Roman" w:cs="Times New Roman"/>
          <w:sz w:val="24"/>
          <w:szCs w:val="24"/>
          <w:lang w:eastAsia="zh-CN"/>
        </w:rPr>
        <w:t>(s) relative thereto.</w:t>
      </w:r>
    </w:p>
    <w:p w14:paraId="6294AFB6" w14:textId="77777777" w:rsidR="00247638" w:rsidRDefault="00247638" w:rsidP="002272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6F865B" w14:textId="6EA50E0D" w:rsidR="0072287D" w:rsidRPr="00973989" w:rsidRDefault="00973989" w:rsidP="00973989">
      <w:pPr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 xml:space="preserve">For further information on the agenda or requests for assistance to participate should be directed to the City Planning Commission Office at (504)658-7000 or TTY// Voice 568-4475. The meeting site </w:t>
      </w:r>
      <w:proofErr w:type="gramStart"/>
      <w:r w:rsidRPr="00973989">
        <w:rPr>
          <w:rFonts w:ascii="Times New Roman" w:hAnsi="Times New Roman" w:cs="Times New Roman"/>
        </w:rPr>
        <w:t>generally</w:t>
      </w:r>
      <w:proofErr w:type="gramEnd"/>
      <w:r w:rsidRPr="00973989">
        <w:rPr>
          <w:rFonts w:ascii="Times New Roman" w:hAnsi="Times New Roman" w:cs="Times New Roman"/>
        </w:rPr>
        <w:t xml:space="preserve"> accessible to </w:t>
      </w:r>
      <w:proofErr w:type="gramStart"/>
      <w:r w:rsidRPr="00973989">
        <w:rPr>
          <w:rFonts w:ascii="Times New Roman" w:hAnsi="Times New Roman" w:cs="Times New Roman"/>
        </w:rPr>
        <w:t>persons</w:t>
      </w:r>
      <w:proofErr w:type="gramEnd"/>
      <w:r w:rsidRPr="00973989">
        <w:rPr>
          <w:rFonts w:ascii="Times New Roman" w:hAnsi="Times New Roman" w:cs="Times New Roman"/>
        </w:rPr>
        <w:t xml:space="preserve"> with disabilities. Upon request a sign language interpreter will be available to </w:t>
      </w:r>
      <w:proofErr w:type="gramStart"/>
      <w:r w:rsidRPr="00973989">
        <w:rPr>
          <w:rFonts w:ascii="Times New Roman" w:hAnsi="Times New Roman" w:cs="Times New Roman"/>
        </w:rPr>
        <w:t>persons</w:t>
      </w:r>
      <w:proofErr w:type="gramEnd"/>
      <w:r w:rsidRPr="00973989">
        <w:rPr>
          <w:rFonts w:ascii="Times New Roman" w:hAnsi="Times New Roman" w:cs="Times New Roman"/>
        </w:rPr>
        <w:t xml:space="preserve"> with hearing impairments.</w:t>
      </w:r>
    </w:p>
    <w:sectPr w:rsidR="0072287D" w:rsidRPr="00973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15D2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2EB6813"/>
    <w:multiLevelType w:val="hybridMultilevel"/>
    <w:tmpl w:val="4E5A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401592">
    <w:abstractNumId w:val="0"/>
  </w:num>
  <w:num w:numId="2" w16cid:durableId="56434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89"/>
    <w:rsid w:val="00071233"/>
    <w:rsid w:val="00071743"/>
    <w:rsid w:val="000B64E1"/>
    <w:rsid w:val="000F55B7"/>
    <w:rsid w:val="001015B9"/>
    <w:rsid w:val="001902CC"/>
    <w:rsid w:val="00191E7B"/>
    <w:rsid w:val="001F7050"/>
    <w:rsid w:val="00206F61"/>
    <w:rsid w:val="00211B28"/>
    <w:rsid w:val="002272C4"/>
    <w:rsid w:val="00247638"/>
    <w:rsid w:val="0025107C"/>
    <w:rsid w:val="0026229B"/>
    <w:rsid w:val="002B090D"/>
    <w:rsid w:val="002E241D"/>
    <w:rsid w:val="002F200F"/>
    <w:rsid w:val="003078D9"/>
    <w:rsid w:val="00310CE0"/>
    <w:rsid w:val="0031447B"/>
    <w:rsid w:val="00353FBB"/>
    <w:rsid w:val="00397C3D"/>
    <w:rsid w:val="003A399F"/>
    <w:rsid w:val="003C1808"/>
    <w:rsid w:val="003C325A"/>
    <w:rsid w:val="003C3359"/>
    <w:rsid w:val="003E5017"/>
    <w:rsid w:val="00403641"/>
    <w:rsid w:val="00406ABD"/>
    <w:rsid w:val="00420D0C"/>
    <w:rsid w:val="004430EA"/>
    <w:rsid w:val="00451183"/>
    <w:rsid w:val="004672F8"/>
    <w:rsid w:val="004A230E"/>
    <w:rsid w:val="004A3C36"/>
    <w:rsid w:val="004A57E5"/>
    <w:rsid w:val="004C20E8"/>
    <w:rsid w:val="004E17DE"/>
    <w:rsid w:val="00521C5F"/>
    <w:rsid w:val="005422FC"/>
    <w:rsid w:val="005665D4"/>
    <w:rsid w:val="005865D3"/>
    <w:rsid w:val="005869B2"/>
    <w:rsid w:val="005C687C"/>
    <w:rsid w:val="005F0BE7"/>
    <w:rsid w:val="00601C17"/>
    <w:rsid w:val="006063D8"/>
    <w:rsid w:val="00673423"/>
    <w:rsid w:val="00675140"/>
    <w:rsid w:val="00684053"/>
    <w:rsid w:val="0069623B"/>
    <w:rsid w:val="006D1735"/>
    <w:rsid w:val="006D6A5B"/>
    <w:rsid w:val="006E05C5"/>
    <w:rsid w:val="00701E66"/>
    <w:rsid w:val="00712295"/>
    <w:rsid w:val="0071606D"/>
    <w:rsid w:val="0072287D"/>
    <w:rsid w:val="00750A41"/>
    <w:rsid w:val="00777108"/>
    <w:rsid w:val="007906C1"/>
    <w:rsid w:val="007E7C42"/>
    <w:rsid w:val="007F6066"/>
    <w:rsid w:val="008A4B94"/>
    <w:rsid w:val="008C349E"/>
    <w:rsid w:val="0094400A"/>
    <w:rsid w:val="00973989"/>
    <w:rsid w:val="009C655B"/>
    <w:rsid w:val="009F096D"/>
    <w:rsid w:val="009F273C"/>
    <w:rsid w:val="009F34FE"/>
    <w:rsid w:val="009F3F71"/>
    <w:rsid w:val="009F5644"/>
    <w:rsid w:val="00A00336"/>
    <w:rsid w:val="00A150AC"/>
    <w:rsid w:val="00A42E17"/>
    <w:rsid w:val="00A649D2"/>
    <w:rsid w:val="00A7562A"/>
    <w:rsid w:val="00A947D7"/>
    <w:rsid w:val="00AB5556"/>
    <w:rsid w:val="00AF27A2"/>
    <w:rsid w:val="00B02C27"/>
    <w:rsid w:val="00B52596"/>
    <w:rsid w:val="00B95CFC"/>
    <w:rsid w:val="00BC2455"/>
    <w:rsid w:val="00C04588"/>
    <w:rsid w:val="00C2260A"/>
    <w:rsid w:val="00C44E2A"/>
    <w:rsid w:val="00C548E5"/>
    <w:rsid w:val="00C62AE3"/>
    <w:rsid w:val="00C86112"/>
    <w:rsid w:val="00D1706E"/>
    <w:rsid w:val="00D2131D"/>
    <w:rsid w:val="00D41D88"/>
    <w:rsid w:val="00D46A05"/>
    <w:rsid w:val="00D519B0"/>
    <w:rsid w:val="00DB1FF5"/>
    <w:rsid w:val="00DD0801"/>
    <w:rsid w:val="00DE107D"/>
    <w:rsid w:val="00DE3182"/>
    <w:rsid w:val="00DF2A03"/>
    <w:rsid w:val="00E12538"/>
    <w:rsid w:val="00E54AC7"/>
    <w:rsid w:val="00E75135"/>
    <w:rsid w:val="00E83A4E"/>
    <w:rsid w:val="00E90E18"/>
    <w:rsid w:val="00F12673"/>
    <w:rsid w:val="00F26F6D"/>
    <w:rsid w:val="00F45CD1"/>
    <w:rsid w:val="00F54336"/>
    <w:rsid w:val="00FB0DB1"/>
    <w:rsid w:val="00FB7851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2D27"/>
  <w15:chartTrackingRefBased/>
  <w15:docId w15:val="{4BE2413D-5796-4554-A077-27DA3AD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cbf485-1cb7-4a02-9a21-0dd9b45b9ff7}" enabled="0" method="" siteId="{08cbf485-1cb7-4a02-9a21-0dd9b45b9f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1129</Characters>
  <Application>Microsoft Office Word</Application>
  <DocSecurity>0</DocSecurity>
  <Lines>25</Lines>
  <Paragraphs>16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D. Rivers</dc:creator>
  <cp:keywords/>
  <dc:description/>
  <cp:lastModifiedBy>Robert D. Rivers</cp:lastModifiedBy>
  <cp:revision>3</cp:revision>
  <cp:lastPrinted>2026-02-19T15:52:00Z</cp:lastPrinted>
  <dcterms:created xsi:type="dcterms:W3CDTF">2026-02-19T15:55:00Z</dcterms:created>
  <dcterms:modified xsi:type="dcterms:W3CDTF">2026-02-19T15:55:00Z</dcterms:modified>
</cp:coreProperties>
</file>